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52"/>
        <w:gridCol w:w="1403"/>
      </w:tblGrid>
      <w:tr w:rsidR="00742D67" w:rsidRPr="00742D67" w:rsidTr="00742D67">
        <w:tc>
          <w:tcPr>
            <w:tcW w:w="4250" w:type="pct"/>
            <w:vAlign w:val="center"/>
            <w:hideMark/>
          </w:tcPr>
          <w:p w:rsidR="00742D67" w:rsidRPr="00742D67" w:rsidRDefault="00742D67" w:rsidP="00742D67">
            <w:pPr>
              <w:spacing w:after="23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44"/>
                <w:szCs w:val="44"/>
                <w:lang w:eastAsia="ru-RU"/>
              </w:rPr>
            </w:pPr>
            <w:r w:rsidRPr="00742D67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kern w:val="36"/>
                <w:sz w:val="44"/>
                <w:szCs w:val="44"/>
                <w:lang w:eastAsia="ru-RU"/>
              </w:rPr>
              <w:t>СУФЛЕ ИЗ ГОВЯДИНЫ РАЗНЫМИ СПОСОБАМИ</w:t>
            </w:r>
          </w:p>
        </w:tc>
        <w:tc>
          <w:tcPr>
            <w:tcW w:w="0" w:type="auto"/>
            <w:vAlign w:val="center"/>
            <w:hideMark/>
          </w:tcPr>
          <w:p w:rsidR="00742D67" w:rsidRPr="00742D67" w:rsidRDefault="00742D67" w:rsidP="00742D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42D67" w:rsidRPr="00742D67" w:rsidRDefault="00742D67" w:rsidP="00742D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outlineLvl w:val="0"/>
        <w:rPr>
          <w:rFonts w:ascii="Trebuchet MS" w:eastAsia="Times New Roman" w:hAnsi="Trebuchet MS" w:cs="Tahoma"/>
          <w:b/>
          <w:bCs/>
          <w:color w:val="000000"/>
          <w:kern w:val="36"/>
          <w:sz w:val="34"/>
          <w:szCs w:val="34"/>
          <w:lang w:eastAsia="ru-RU"/>
        </w:rPr>
      </w:pPr>
      <w:r w:rsidRPr="00742D67">
        <w:rPr>
          <w:rFonts w:ascii="Trebuchet MS" w:eastAsia="Times New Roman" w:hAnsi="Trebuchet MS" w:cs="Tahoma"/>
          <w:b/>
          <w:bCs/>
          <w:color w:val="006400"/>
          <w:kern w:val="36"/>
          <w:sz w:val="34"/>
          <w:szCs w:val="34"/>
          <w:lang w:eastAsia="ru-RU"/>
        </w:rPr>
        <w:t>Суфле из говядины</w:t>
      </w: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outlineLvl w:val="1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81885" cy="1783715"/>
            <wp:effectExtent l="19050" t="0" r="0" b="0"/>
            <wp:docPr id="1" name="Рисунок 1" descr="суфле из говяд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фле из говяди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Мясо в жизни практически каждого человека занимает существенное место. Оно должно обязательно входить в рацион ежедневного питания для правильного насыщения организма полезными микроэлементами. Но есть люди, которые не </w:t>
      </w:r>
      <w:proofErr w:type="gramStart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хотят</w:t>
      </w:r>
      <w:proofErr w:type="gramEnd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есть жареное мясо, преследуя различные причины: переход к здоровому образу жизни или лечение желудочных заболеваний. Но и тут ест выход! Предлагаем вам попробовать приготовить восхитительно нежное, вкусное и полезное суфле из говядины, которое прекрасно подойдет даже для детского питания.</w:t>
      </w: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Рецепт суфле из говядины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Ингредиенты:</w:t>
      </w:r>
    </w:p>
    <w:p w:rsidR="00742D67" w:rsidRPr="00742D67" w:rsidRDefault="00742D67" w:rsidP="00742D67">
      <w:pPr>
        <w:numPr>
          <w:ilvl w:val="0"/>
          <w:numId w:val="1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говядина – 100 г;</w:t>
      </w:r>
    </w:p>
    <w:p w:rsidR="00742D67" w:rsidRPr="00742D67" w:rsidRDefault="00742D67" w:rsidP="00742D67">
      <w:pPr>
        <w:numPr>
          <w:ilvl w:val="0"/>
          <w:numId w:val="1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яйцо – 1 шт.;</w:t>
      </w:r>
    </w:p>
    <w:p w:rsidR="00742D67" w:rsidRPr="00742D67" w:rsidRDefault="00742D67" w:rsidP="00742D67">
      <w:pPr>
        <w:numPr>
          <w:ilvl w:val="0"/>
          <w:numId w:val="1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молоко – 0,5 ст.;</w:t>
      </w:r>
    </w:p>
    <w:p w:rsidR="00742D67" w:rsidRPr="00742D67" w:rsidRDefault="00742D67" w:rsidP="00742D67">
      <w:pPr>
        <w:numPr>
          <w:ilvl w:val="0"/>
          <w:numId w:val="1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мука – 1 ч. ложка;</w:t>
      </w:r>
    </w:p>
    <w:p w:rsidR="00742D67" w:rsidRPr="00742D67" w:rsidRDefault="00742D67" w:rsidP="00742D67">
      <w:pPr>
        <w:numPr>
          <w:ilvl w:val="0"/>
          <w:numId w:val="1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сливочное масло;</w:t>
      </w:r>
    </w:p>
    <w:p w:rsidR="00742D67" w:rsidRPr="00742D67" w:rsidRDefault="00742D67" w:rsidP="00742D67">
      <w:pPr>
        <w:numPr>
          <w:ilvl w:val="0"/>
          <w:numId w:val="1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соль – щепотка;</w:t>
      </w:r>
    </w:p>
    <w:p w:rsidR="00742D67" w:rsidRPr="00742D67" w:rsidRDefault="00742D67" w:rsidP="00742D67">
      <w:pPr>
        <w:numPr>
          <w:ilvl w:val="0"/>
          <w:numId w:val="1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морковь – 1 шт.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Приготовление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Предлагаем простой способ, как приготовить суфле из говядины. Мясо измельчаем до получения однородной </w:t>
      </w: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массы в </w:t>
      </w:r>
      <w:proofErr w:type="spellStart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блендере</w:t>
      </w:r>
      <w:proofErr w:type="spellEnd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Затем добавляем куриное яйцо, сливочное масло, очищенную морковь, вливаем молоко, всыпаем муку и все тщательно взбиваем. После этого смазываем форму </w:t>
      </w:r>
      <w:proofErr w:type="spellStart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мультиварки</w:t>
      </w:r>
      <w:proofErr w:type="spellEnd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маслом и переливаем в нее всю массу. Готовим мясное суфле, выставив режим «Выпечка» в течение 40 минут. По истечении времени, суфле из говядины в </w:t>
      </w:r>
      <w:proofErr w:type="spellStart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мультиварке</w:t>
      </w:r>
      <w:proofErr w:type="spellEnd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готово!</w:t>
      </w: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Суфле из говядины в духовке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Ингредиенты:</w:t>
      </w:r>
    </w:p>
    <w:p w:rsidR="00742D67" w:rsidRPr="00742D67" w:rsidRDefault="00742D67" w:rsidP="00742D67">
      <w:pPr>
        <w:numPr>
          <w:ilvl w:val="0"/>
          <w:numId w:val="2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филе говядины – 300 г;</w:t>
      </w:r>
    </w:p>
    <w:p w:rsidR="00742D67" w:rsidRPr="00742D67" w:rsidRDefault="00742D67" w:rsidP="00742D67">
      <w:pPr>
        <w:numPr>
          <w:ilvl w:val="0"/>
          <w:numId w:val="2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яйцо – 3 шт.;</w:t>
      </w:r>
    </w:p>
    <w:p w:rsidR="00742D67" w:rsidRPr="00742D67" w:rsidRDefault="00742D67" w:rsidP="00742D67">
      <w:pPr>
        <w:numPr>
          <w:ilvl w:val="0"/>
          <w:numId w:val="2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молоко – 300 мл;</w:t>
      </w:r>
    </w:p>
    <w:p w:rsidR="00742D67" w:rsidRPr="00742D67" w:rsidRDefault="00742D67" w:rsidP="00742D67">
      <w:pPr>
        <w:numPr>
          <w:ilvl w:val="0"/>
          <w:numId w:val="2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сливочное масло – 50 г;</w:t>
      </w:r>
    </w:p>
    <w:p w:rsidR="00742D67" w:rsidRPr="00742D67" w:rsidRDefault="00742D67" w:rsidP="00742D67">
      <w:pPr>
        <w:numPr>
          <w:ilvl w:val="0"/>
          <w:numId w:val="2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мука – 3 ч. ложки;</w:t>
      </w:r>
    </w:p>
    <w:p w:rsidR="00742D67" w:rsidRPr="00742D67" w:rsidRDefault="00742D67" w:rsidP="00742D67">
      <w:pPr>
        <w:numPr>
          <w:ilvl w:val="0"/>
          <w:numId w:val="2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соль – щепотка.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Приготовление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Мясо хорошенько промываем, обсушиваем, отвариваем в подсоленной воде и перекручиваем через мясорубку. Муку поджариваем слегка на сухой сковороде, добавляем половину порции сливочного масла и продолжаем обжаривать постоянно при этом, помешивая, чтобы она не подгорела. Потом тонкой струйкой вливаем молоко и варим еще около 5 минут. Далее соединяем мясной фарш с соусом, яичными желтками, оставшимся кусочком сливочного масла и щепоткой соли. Отдельно взбиваем, как следует, в крепкую пену яичные белки и аккуратно вводим их к фаршу. Затем выкладываем массу в смазанную форму и запекаем суфле из вареной говядины в заранее разогретой до 180 градусов духовке в течение 30 минут.</w:t>
      </w: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Паровое суфле из говядины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Ингредиенты:</w:t>
      </w:r>
    </w:p>
    <w:p w:rsidR="00742D67" w:rsidRPr="00742D67" w:rsidRDefault="00742D67" w:rsidP="00742D67">
      <w:pPr>
        <w:numPr>
          <w:ilvl w:val="0"/>
          <w:numId w:val="3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филе говядины – 250 г;</w:t>
      </w:r>
    </w:p>
    <w:p w:rsidR="00742D67" w:rsidRPr="00742D67" w:rsidRDefault="00742D67" w:rsidP="00742D67">
      <w:pPr>
        <w:numPr>
          <w:ilvl w:val="0"/>
          <w:numId w:val="3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творог – 50 г;</w:t>
      </w:r>
    </w:p>
    <w:p w:rsidR="00742D67" w:rsidRPr="00742D67" w:rsidRDefault="00742D67" w:rsidP="00742D67">
      <w:pPr>
        <w:numPr>
          <w:ilvl w:val="0"/>
          <w:numId w:val="3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яйцо – 1 шт.;</w:t>
      </w:r>
    </w:p>
    <w:p w:rsidR="00742D67" w:rsidRPr="00742D67" w:rsidRDefault="00742D67" w:rsidP="00742D67">
      <w:pPr>
        <w:numPr>
          <w:ilvl w:val="0"/>
          <w:numId w:val="3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сливочное масло – 1 ст. ложка;</w:t>
      </w:r>
    </w:p>
    <w:p w:rsidR="00742D67" w:rsidRPr="00742D67" w:rsidRDefault="00742D67" w:rsidP="00742D67">
      <w:pPr>
        <w:numPr>
          <w:ilvl w:val="0"/>
          <w:numId w:val="3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белый хлеб – 1 кусочек;</w:t>
      </w:r>
    </w:p>
    <w:p w:rsidR="00742D67" w:rsidRPr="00742D67" w:rsidRDefault="00742D67" w:rsidP="00742D67">
      <w:pPr>
        <w:numPr>
          <w:ilvl w:val="0"/>
          <w:numId w:val="3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молоко – 1 ст. ложка;</w:t>
      </w:r>
    </w:p>
    <w:p w:rsidR="00742D67" w:rsidRPr="00742D67" w:rsidRDefault="00742D67" w:rsidP="00742D67">
      <w:pPr>
        <w:numPr>
          <w:ilvl w:val="0"/>
          <w:numId w:val="3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сыр – 20 г;</w:t>
      </w:r>
    </w:p>
    <w:p w:rsidR="00742D67" w:rsidRPr="00742D67" w:rsidRDefault="00742D67" w:rsidP="00742D67">
      <w:pPr>
        <w:numPr>
          <w:ilvl w:val="0"/>
          <w:numId w:val="3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соль, перец – по вкусу;</w:t>
      </w:r>
    </w:p>
    <w:p w:rsidR="00742D67" w:rsidRPr="00742D67" w:rsidRDefault="00742D67" w:rsidP="00742D67">
      <w:pPr>
        <w:numPr>
          <w:ilvl w:val="0"/>
          <w:numId w:val="3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зелень – по желанию.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Приготовление</w:t>
      </w:r>
    </w:p>
    <w:p w:rsid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Для приготовления суфле из говядины на пару белый хлеб замачиваем заранее в молоке. Белок аккуратно отделяем от желтка и взбиваем его с солью. Творог и филе говядины перекручиваем через мясорубку, или измельчаем в </w:t>
      </w:r>
      <w:proofErr w:type="spellStart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блендере</w:t>
      </w:r>
      <w:proofErr w:type="spellEnd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Затем к мясной массе добавляем вымоченный и отжатый хлеб, и яичный желток. Форму </w:t>
      </w:r>
      <w:proofErr w:type="spellStart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мультиварки</w:t>
      </w:r>
      <w:proofErr w:type="spellEnd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смазываем растительным маслом, аккуратно выкладываем ложкой всю массу, посыпая сверху тертым сыром и зеленью. В другую чашу </w:t>
      </w:r>
      <w:proofErr w:type="spellStart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мультиварки</w:t>
      </w:r>
      <w:proofErr w:type="spellEnd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наливаем немного воды и ставим в него контейнер для варки на пару, а в этот контейнер нашу форму с готовой массой. Готовим примерно 25 минут, выставив программу «Варка на пару». Все, </w:t>
      </w:r>
      <w:hyperlink r:id="rId6" w:tgtFrame="_blank" w:history="1">
        <w:r w:rsidRPr="00742D67">
          <w:rPr>
            <w:rFonts w:ascii="Times New Roman" w:eastAsia="Times New Roman" w:hAnsi="Times New Roman" w:cs="Times New Roman"/>
            <w:color w:val="696969"/>
            <w:sz w:val="36"/>
            <w:szCs w:val="36"/>
            <w:u w:val="single"/>
            <w:lang w:eastAsia="ru-RU"/>
          </w:rPr>
          <w:t xml:space="preserve">мясное суфле в </w:t>
        </w:r>
        <w:proofErr w:type="spellStart"/>
        <w:r w:rsidRPr="00742D67">
          <w:rPr>
            <w:rFonts w:ascii="Times New Roman" w:eastAsia="Times New Roman" w:hAnsi="Times New Roman" w:cs="Times New Roman"/>
            <w:color w:val="696969"/>
            <w:sz w:val="36"/>
            <w:szCs w:val="36"/>
            <w:u w:val="single"/>
            <w:lang w:eastAsia="ru-RU"/>
          </w:rPr>
          <w:t>мультиварке</w:t>
        </w:r>
        <w:proofErr w:type="spellEnd"/>
      </w:hyperlink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готово, можно подавать к столу.</w:t>
      </w:r>
    </w:p>
    <w:p w:rsid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Суфле из отварной говядины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381885" cy="1783715"/>
            <wp:effectExtent l="19050" t="0" r="0" b="0"/>
            <wp:docPr id="2" name="Рисунок 2" descr="паровое суфле из говяд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овое суфле из говяди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Ингредиенты:</w:t>
      </w:r>
    </w:p>
    <w:p w:rsidR="00742D67" w:rsidRPr="00742D67" w:rsidRDefault="00742D67" w:rsidP="00742D67">
      <w:pPr>
        <w:numPr>
          <w:ilvl w:val="0"/>
          <w:numId w:val="4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говядина отварная – 350 г;</w:t>
      </w:r>
    </w:p>
    <w:p w:rsidR="00742D67" w:rsidRPr="00742D67" w:rsidRDefault="00742D67" w:rsidP="00742D67">
      <w:pPr>
        <w:numPr>
          <w:ilvl w:val="0"/>
          <w:numId w:val="4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яйцо –1 шт.;</w:t>
      </w:r>
    </w:p>
    <w:p w:rsidR="00742D67" w:rsidRPr="00742D67" w:rsidRDefault="00742D67" w:rsidP="00742D67">
      <w:pPr>
        <w:numPr>
          <w:ilvl w:val="0"/>
          <w:numId w:val="4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молоко – 0,5 ст.;</w:t>
      </w:r>
    </w:p>
    <w:p w:rsidR="00742D67" w:rsidRPr="00742D67" w:rsidRDefault="00742D67" w:rsidP="00742D67">
      <w:pPr>
        <w:numPr>
          <w:ilvl w:val="0"/>
          <w:numId w:val="4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мука пшеничная – 1 ч. ложка;</w:t>
      </w:r>
    </w:p>
    <w:p w:rsidR="00742D67" w:rsidRPr="00742D67" w:rsidRDefault="00742D67" w:rsidP="00742D67">
      <w:pPr>
        <w:numPr>
          <w:ilvl w:val="0"/>
          <w:numId w:val="4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масло сливочное – 1 ч. ложка;</w:t>
      </w:r>
    </w:p>
    <w:p w:rsidR="00742D67" w:rsidRPr="00742D67" w:rsidRDefault="00742D67" w:rsidP="00742D67">
      <w:pPr>
        <w:numPr>
          <w:ilvl w:val="0"/>
          <w:numId w:val="4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зелень – для украшения;</w:t>
      </w:r>
    </w:p>
    <w:p w:rsidR="00742D67" w:rsidRPr="00742D67" w:rsidRDefault="00742D67" w:rsidP="00742D67">
      <w:pPr>
        <w:numPr>
          <w:ilvl w:val="0"/>
          <w:numId w:val="4"/>
        </w:numPr>
        <w:shd w:val="clear" w:color="auto" w:fill="FFFFFF"/>
        <w:spacing w:after="53" w:line="391" w:lineRule="atLeast"/>
        <w:ind w:left="5244" w:right="8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соль – по вкусу.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Приготовление</w:t>
      </w:r>
    </w:p>
    <w:p w:rsid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 отварной говядине добавляем молоко, яичные желтки и сливочное масло. Смешаем все и измельчаем до однородной массы при помощи </w:t>
      </w:r>
      <w:proofErr w:type="spellStart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блендера</w:t>
      </w:r>
      <w:proofErr w:type="spellEnd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Этим временем хорошенько взбиваем белки с солью, до образования пышной пены и соединяем с мясным фаршем. Противень смазываем сливочным маслом, выкладываем на него ровным слоем белково-мясную массу и запекаем при температуре 200 градусов в течение 35 минут. Наше </w:t>
      </w:r>
      <w:hyperlink r:id="rId8" w:tgtFrame="_blank" w:history="1">
        <w:r w:rsidRPr="00742D67">
          <w:rPr>
            <w:rFonts w:ascii="Times New Roman" w:eastAsia="Times New Roman" w:hAnsi="Times New Roman" w:cs="Times New Roman"/>
            <w:color w:val="696969"/>
            <w:sz w:val="36"/>
            <w:szCs w:val="36"/>
            <w:u w:val="single"/>
            <w:lang w:eastAsia="ru-RU"/>
          </w:rPr>
          <w:t>мясное суфле</w:t>
        </w:r>
      </w:hyperlink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готово! Перед подачей на стол украшаем блюдо измельченной зеленью.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Суфле из говядины с рисом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239770" cy="2054860"/>
            <wp:effectExtent l="19050" t="0" r="0" b="0"/>
            <wp:docPr id="3" name="Рисунок 3" descr="http://www.tvcook.ru/uploads/images/topic/2012/04/05/8d38275112_34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vcook.ru/uploads/images/topic/2012/04/05/8d38275112_340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Дорогие хозяйки, начинающие и со стажем. Хочу предложить Вашему вниманию нехитрый и полезный рецепт приготовления </w:t>
      </w: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суфле из говядины</w:t>
      </w: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Этот рецепт легок в приготовлении. Более того, он весьма и весьма полезен. Нежное суфле из говядины, сваренное на пару идеально подходит для диетического питания, благодаря своей однородной консистенции и щадящему способу приготовления.  А также для детей от года, это упрощает задачу молодым мамам, тем, что не требует отдельного приготовления. Ну что приступим?</w:t>
      </w: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Ингредиенты для приготовления суфле из говядины:</w:t>
      </w:r>
    </w:p>
    <w:p w:rsidR="00742D67" w:rsidRPr="00742D67" w:rsidRDefault="00742D67" w:rsidP="00742D67">
      <w:pPr>
        <w:numPr>
          <w:ilvl w:val="0"/>
          <w:numId w:val="5"/>
        </w:numPr>
        <w:shd w:val="clear" w:color="auto" w:fill="FFFFFF"/>
        <w:spacing w:after="53" w:line="391" w:lineRule="atLeast"/>
        <w:ind w:left="471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Говядина – 400 грамм</w:t>
      </w:r>
    </w:p>
    <w:p w:rsidR="00742D67" w:rsidRPr="00742D67" w:rsidRDefault="00742D67" w:rsidP="00742D67">
      <w:pPr>
        <w:numPr>
          <w:ilvl w:val="0"/>
          <w:numId w:val="5"/>
        </w:numPr>
        <w:shd w:val="clear" w:color="auto" w:fill="FFFFFF"/>
        <w:spacing w:after="53" w:line="391" w:lineRule="atLeast"/>
        <w:ind w:left="471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Рис </w:t>
      </w:r>
      <w:proofErr w:type="spellStart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длиннозерный</w:t>
      </w:r>
      <w:proofErr w:type="spellEnd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- 0, 5 стакана</w:t>
      </w:r>
    </w:p>
    <w:p w:rsidR="00742D67" w:rsidRPr="00742D67" w:rsidRDefault="00742D67" w:rsidP="00742D67">
      <w:pPr>
        <w:numPr>
          <w:ilvl w:val="0"/>
          <w:numId w:val="5"/>
        </w:numPr>
        <w:shd w:val="clear" w:color="auto" w:fill="FFFFFF"/>
        <w:spacing w:after="53" w:line="391" w:lineRule="atLeast"/>
        <w:ind w:left="471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Яйца куриные - 1-3 штуки</w:t>
      </w:r>
    </w:p>
    <w:p w:rsidR="00742D67" w:rsidRPr="00742D67" w:rsidRDefault="00742D67" w:rsidP="00742D67">
      <w:pPr>
        <w:numPr>
          <w:ilvl w:val="0"/>
          <w:numId w:val="5"/>
        </w:numPr>
        <w:shd w:val="clear" w:color="auto" w:fill="FFFFFF"/>
        <w:spacing w:after="53" w:line="391" w:lineRule="atLeast"/>
        <w:ind w:left="471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Масло сливочное -  1-2 чайные ложки</w:t>
      </w:r>
    </w:p>
    <w:p w:rsidR="00742D67" w:rsidRPr="00742D67" w:rsidRDefault="00742D67" w:rsidP="00742D67">
      <w:pPr>
        <w:numPr>
          <w:ilvl w:val="0"/>
          <w:numId w:val="5"/>
        </w:numPr>
        <w:shd w:val="clear" w:color="auto" w:fill="FFFFFF"/>
        <w:spacing w:after="53" w:line="391" w:lineRule="atLeast"/>
        <w:ind w:left="471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Соль - по своему вкусу</w:t>
      </w: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Инвентарь для приготовления  суфле из говядины:</w:t>
      </w:r>
    </w:p>
    <w:p w:rsidR="00742D67" w:rsidRPr="00742D67" w:rsidRDefault="00742D67" w:rsidP="00742D67">
      <w:pPr>
        <w:numPr>
          <w:ilvl w:val="0"/>
          <w:numId w:val="6"/>
        </w:numPr>
        <w:shd w:val="clear" w:color="auto" w:fill="FFFFFF"/>
        <w:spacing w:after="53" w:line="391" w:lineRule="atLeast"/>
        <w:ind w:left="471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Небольшой котелок</w:t>
      </w:r>
    </w:p>
    <w:p w:rsidR="00742D67" w:rsidRPr="00742D67" w:rsidRDefault="00742D67" w:rsidP="00742D67">
      <w:pPr>
        <w:numPr>
          <w:ilvl w:val="0"/>
          <w:numId w:val="6"/>
        </w:numPr>
        <w:shd w:val="clear" w:color="auto" w:fill="FFFFFF"/>
        <w:spacing w:after="53" w:line="391" w:lineRule="atLeast"/>
        <w:ind w:left="471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Кастрюля</w:t>
      </w:r>
    </w:p>
    <w:p w:rsidR="00742D67" w:rsidRPr="00742D67" w:rsidRDefault="00742D67" w:rsidP="00742D67">
      <w:pPr>
        <w:numPr>
          <w:ilvl w:val="0"/>
          <w:numId w:val="6"/>
        </w:numPr>
        <w:shd w:val="clear" w:color="auto" w:fill="FFFFFF"/>
        <w:spacing w:after="53" w:line="391" w:lineRule="atLeast"/>
        <w:ind w:left="471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Разделочная доска</w:t>
      </w:r>
    </w:p>
    <w:p w:rsidR="00742D67" w:rsidRPr="00742D67" w:rsidRDefault="00742D67" w:rsidP="00742D67">
      <w:pPr>
        <w:numPr>
          <w:ilvl w:val="0"/>
          <w:numId w:val="6"/>
        </w:numPr>
        <w:shd w:val="clear" w:color="auto" w:fill="FFFFFF"/>
        <w:spacing w:after="53" w:line="391" w:lineRule="atLeast"/>
        <w:ind w:left="471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Мясорубка</w:t>
      </w:r>
    </w:p>
    <w:p w:rsidR="00742D67" w:rsidRPr="00742D67" w:rsidRDefault="00742D67" w:rsidP="00742D67">
      <w:pPr>
        <w:numPr>
          <w:ilvl w:val="0"/>
          <w:numId w:val="6"/>
        </w:numPr>
        <w:shd w:val="clear" w:color="auto" w:fill="FFFFFF"/>
        <w:spacing w:after="53" w:line="391" w:lineRule="atLeast"/>
        <w:ind w:left="471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Форма для </w:t>
      </w:r>
      <w:proofErr w:type="spellStart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запекания</w:t>
      </w:r>
      <w:proofErr w:type="spellEnd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(сковорода)</w:t>
      </w:r>
    </w:p>
    <w:p w:rsidR="00742D67" w:rsidRPr="00742D67" w:rsidRDefault="00742D67" w:rsidP="00742D67">
      <w:pPr>
        <w:numPr>
          <w:ilvl w:val="0"/>
          <w:numId w:val="6"/>
        </w:numPr>
        <w:shd w:val="clear" w:color="auto" w:fill="FFFFFF"/>
        <w:spacing w:after="53" w:line="391" w:lineRule="atLeast"/>
        <w:ind w:left="471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Нож разделочный</w:t>
      </w:r>
    </w:p>
    <w:p w:rsidR="00742D67" w:rsidRPr="00742D67" w:rsidRDefault="00742D67" w:rsidP="00742D67">
      <w:pPr>
        <w:numPr>
          <w:ilvl w:val="0"/>
          <w:numId w:val="6"/>
        </w:numPr>
        <w:shd w:val="clear" w:color="auto" w:fill="FFFFFF"/>
        <w:spacing w:after="53" w:line="391" w:lineRule="atLeast"/>
        <w:ind w:left="471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Мерный стакан</w:t>
      </w:r>
    </w:p>
    <w:p w:rsidR="00742D67" w:rsidRPr="00742D67" w:rsidRDefault="00742D67" w:rsidP="00742D67">
      <w:pPr>
        <w:numPr>
          <w:ilvl w:val="0"/>
          <w:numId w:val="6"/>
        </w:numPr>
        <w:shd w:val="clear" w:color="auto" w:fill="FFFFFF"/>
        <w:spacing w:after="53" w:line="391" w:lineRule="atLeast"/>
        <w:ind w:left="471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Чайная ложка</w:t>
      </w:r>
    </w:p>
    <w:p w:rsidR="00742D67" w:rsidRPr="00742D67" w:rsidRDefault="00742D67" w:rsidP="00742D67">
      <w:pPr>
        <w:numPr>
          <w:ilvl w:val="0"/>
          <w:numId w:val="6"/>
        </w:numPr>
        <w:shd w:val="clear" w:color="auto" w:fill="FFFFFF"/>
        <w:spacing w:after="53" w:line="391" w:lineRule="atLeast"/>
        <w:ind w:left="471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Кухонная плита</w:t>
      </w:r>
    </w:p>
    <w:p w:rsidR="00742D67" w:rsidRPr="00742D67" w:rsidRDefault="00742D67" w:rsidP="00742D67">
      <w:pPr>
        <w:numPr>
          <w:ilvl w:val="0"/>
          <w:numId w:val="6"/>
        </w:numPr>
        <w:shd w:val="clear" w:color="auto" w:fill="FFFFFF"/>
        <w:spacing w:after="53" w:line="391" w:lineRule="atLeast"/>
        <w:ind w:left="471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Духовка</w:t>
      </w:r>
    </w:p>
    <w:p w:rsidR="00742D67" w:rsidRPr="00742D67" w:rsidRDefault="00742D67" w:rsidP="00742D67">
      <w:pPr>
        <w:numPr>
          <w:ilvl w:val="0"/>
          <w:numId w:val="6"/>
        </w:numPr>
        <w:shd w:val="clear" w:color="auto" w:fill="FFFFFF"/>
        <w:spacing w:after="53" w:line="391" w:lineRule="atLeast"/>
        <w:ind w:left="471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Сервировочное блюдо</w:t>
      </w: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Приготовление суфле из говядины:</w:t>
      </w: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Шаг 1: Отвариваем мясо и рис.</w:t>
      </w:r>
    </w:p>
    <w:p w:rsidR="00742D67" w:rsidRDefault="00742D67" w:rsidP="00742D67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815715" cy="2856230"/>
            <wp:effectExtent l="19050" t="0" r="0" b="0"/>
            <wp:docPr id="4" name="Рисунок 4" descr="Говя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вяд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 Ставим на плиту кастрюлю с чистой водой и доводим ее до кипения. В кипящую на среднем  огне воду опускаем мясо (в нашем случае говядину), предварительно хорошо промытую под водой, и варим до готовности, около одного </w:t>
      </w: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часа</w:t>
      </w: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В котелок высыпаем, предварительно вымытый рис. Заливаем его водой, в пропорции 1:3 и также варим до готовности, </w:t>
      </w: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минут 15-20</w:t>
      </w: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742D67" w:rsidRDefault="00742D67" w:rsidP="00742D67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42D67" w:rsidRDefault="00742D67" w:rsidP="00742D67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42D67" w:rsidRDefault="00742D67" w:rsidP="00742D67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42D67" w:rsidRDefault="00742D67" w:rsidP="00742D67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rect id="_x0000_i1029" style="width:0;height:1.5pt" o:hralign="center" o:hrstd="t" o:hr="t" fillcolor="#a0a0a0" stroked="f"/>
        </w:pict>
      </w: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Шаг 2: Готовим фарш.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815715" cy="2359660"/>
            <wp:effectExtent l="19050" t="0" r="0" b="0"/>
            <wp:docPr id="6" name="Рисунок 6" descr="Готовим фарш для суф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товим фарш для суфл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35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Теперь, когда наше мясо готово нужно взять разделочную доску, положить на неё слегка остывшее мясо. Затем  зачищаем его от ненужного жира и сухожилий. Потом нарезаем на кусочки и смешиваем с вязкой рисовой кашей. После того, как смешали нужно пропустить через мясорубку говядину вместе с рисом, желательно  три раза для того чтобы масса была, как можно нежнее. </w:t>
      </w: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rect id="_x0000_i1031" style="width:0;height:1.5pt" o:hralign="center" o:hrstd="t" o:hr="t" fillcolor="#a0a0a0" stroked="f"/>
        </w:pict>
      </w: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Шаг 3: Добавляем яйца к фаршу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815715" cy="2630170"/>
            <wp:effectExtent l="19050" t="0" r="0" b="0"/>
            <wp:docPr id="8" name="Рисунок 8" descr="Отделяем яичный желток от б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деляем яичный желток от бел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фарш положите отделённые от белка желтки и половину нормы масла. Добавив всё </w:t>
      </w:r>
      <w:proofErr w:type="gramStart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выше перечисленное</w:t>
      </w:r>
      <w:proofErr w:type="gramEnd"/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нужно хорошенько взбить фарш и смешать с белками. Теперь нужно взять смазанную сливочным маслом форму для выпекания, выложить туда приготовленную смесь, </w:t>
      </w: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примерно до половины. Разогрейте духовку </w:t>
      </w: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 180 градусов</w:t>
      </w: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поместите форму и готовьте на пару до полного приготовления суфле, около </w:t>
      </w: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30 минут</w:t>
      </w: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Дверцу духовки при этом не открывайте, иначе суфле осядет.</w:t>
      </w: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rect id="_x0000_i1033" style="width:0;height:1.5pt" o:hralign="center" o:hrstd="t" o:hr="t" fillcolor="#a0a0a0" stroked="f"/>
        </w:pict>
      </w: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Шаг 4: Подаём суфле из говядины</w:t>
      </w: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815715" cy="2889885"/>
            <wp:effectExtent l="19050" t="0" r="0" b="0"/>
            <wp:docPr id="10" name="Рисунок 10" descr="готовое суфле из говяд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товое суфле из говядин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Подавать суфле из говядины нужно в теплом виде, также можно с гарниром, посыпанным зеленью или  полить белым соусом. Также подавать это блюдо можно, как в порционных формах, так и в одном большом блюде.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Приятного аппетита!</w:t>
      </w: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rect id="_x0000_i1035" style="width:0;height:1.5pt" o:hralign="center" o:hrstd="t" o:hr="t" fillcolor="#a0a0a0" stroked="f"/>
        </w:pict>
      </w:r>
    </w:p>
    <w:p w:rsidR="00742D67" w:rsidRPr="00742D67" w:rsidRDefault="00742D67" w:rsidP="00742D67">
      <w:pPr>
        <w:shd w:val="clear" w:color="auto" w:fill="FFFFFF"/>
        <w:spacing w:after="0" w:line="39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Советы: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Суфле из говядины прекрасно сочетается со сметаной. Её можно подать в отдельной посуде, например в пиале.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Гарниром может быть любая приготовленная каша, либо картофельное пюре.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Украсить блюдо можно веточкой зелёного укропа и петрушки.</w:t>
      </w:r>
    </w:p>
    <w:p w:rsidR="00742D67" w:rsidRPr="00742D67" w:rsidRDefault="00742D67" w:rsidP="00742D67">
      <w:pPr>
        <w:shd w:val="clear" w:color="auto" w:fill="FFFFFF"/>
        <w:spacing w:after="124" w:line="391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42D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742D67" w:rsidRPr="00742D67" w:rsidRDefault="00742D67" w:rsidP="00742D67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736A75"/>
          <w:sz w:val="25"/>
          <w:szCs w:val="25"/>
          <w:lang w:eastAsia="ru-RU"/>
        </w:rPr>
      </w:pPr>
    </w:p>
    <w:p w:rsidR="00742D67" w:rsidRPr="00742D67" w:rsidRDefault="00742D67" w:rsidP="00742D67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736A75"/>
          <w:sz w:val="25"/>
          <w:szCs w:val="25"/>
          <w:lang w:eastAsia="ru-RU"/>
        </w:rPr>
      </w:pPr>
    </w:p>
    <w:p w:rsidR="00742D67" w:rsidRDefault="00742D67" w:rsidP="00742D67">
      <w:pPr>
        <w:shd w:val="clear" w:color="auto" w:fill="FFFFFF"/>
        <w:spacing w:after="0" w:line="240" w:lineRule="auto"/>
        <w:jc w:val="center"/>
        <w:textAlignment w:val="top"/>
      </w:pPr>
      <w:r>
        <w:rPr>
          <w:rFonts w:ascii="Tahoma" w:eastAsia="Times New Roman" w:hAnsi="Tahoma" w:cs="Tahoma"/>
          <w:noProof/>
          <w:color w:val="696969"/>
          <w:sz w:val="25"/>
          <w:szCs w:val="25"/>
          <w:lang w:eastAsia="ru-RU"/>
        </w:rPr>
        <w:drawing>
          <wp:inline distT="0" distB="0" distL="0" distR="0">
            <wp:extent cx="180340" cy="146685"/>
            <wp:effectExtent l="19050" t="0" r="0" b="0"/>
            <wp:docPr id="15" name="Рисунок 15" descr="https://static.criteo.net/flash/icon/i_small_tr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criteo.net/flash/icon/i_small_tr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D67" w:rsidSect="007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B44"/>
    <w:multiLevelType w:val="multilevel"/>
    <w:tmpl w:val="C3C0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06033"/>
    <w:multiLevelType w:val="multilevel"/>
    <w:tmpl w:val="2B06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2310F"/>
    <w:multiLevelType w:val="multilevel"/>
    <w:tmpl w:val="8B20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046E2"/>
    <w:multiLevelType w:val="multilevel"/>
    <w:tmpl w:val="FA8E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266CF"/>
    <w:multiLevelType w:val="multilevel"/>
    <w:tmpl w:val="B4E0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94907"/>
    <w:multiLevelType w:val="multilevel"/>
    <w:tmpl w:val="C3C6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42D67"/>
    <w:rsid w:val="007038B5"/>
    <w:rsid w:val="00742D67"/>
    <w:rsid w:val="0082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B5"/>
  </w:style>
  <w:style w:type="paragraph" w:styleId="1">
    <w:name w:val="heading 1"/>
    <w:basedOn w:val="a"/>
    <w:link w:val="10"/>
    <w:uiPriority w:val="9"/>
    <w:qFormat/>
    <w:rsid w:val="00742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2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2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2D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2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D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2D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ltxtsm">
    <w:name w:val="gl_txtsm"/>
    <w:basedOn w:val="a0"/>
    <w:rsid w:val="00742D67"/>
  </w:style>
  <w:style w:type="character" w:styleId="a3">
    <w:name w:val="Hyperlink"/>
    <w:basedOn w:val="a0"/>
    <w:uiPriority w:val="99"/>
    <w:semiHidden/>
    <w:unhideWhenUsed/>
    <w:rsid w:val="00742D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2D67"/>
    <w:rPr>
      <w:b/>
      <w:bCs/>
    </w:rPr>
  </w:style>
  <w:style w:type="character" w:customStyle="1" w:styleId="li-blwholikes">
    <w:name w:val="li-bl_wholikes"/>
    <w:basedOn w:val="a0"/>
    <w:rsid w:val="00742D67"/>
  </w:style>
  <w:style w:type="character" w:customStyle="1" w:styleId="glmar5b">
    <w:name w:val="gl_mar5b"/>
    <w:basedOn w:val="a0"/>
    <w:rsid w:val="00742D67"/>
  </w:style>
  <w:style w:type="character" w:customStyle="1" w:styleId="glmar10t">
    <w:name w:val="gl_mar10t"/>
    <w:basedOn w:val="a0"/>
    <w:rsid w:val="00742D6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2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2D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2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2D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148">
              <w:marLeft w:val="4711"/>
              <w:marRight w:val="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16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028">
                              <w:marLeft w:val="0"/>
                              <w:marRight w:val="0"/>
                              <w:marTop w:val="178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2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5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2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0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2000">
                                      <w:marLeft w:val="2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5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53189">
                                  <w:marLeft w:val="0"/>
                                  <w:marRight w:val="0"/>
                                  <w:marTop w:val="178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82622">
                                          <w:marLeft w:val="-107"/>
                                          <w:marRight w:val="-10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8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45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3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23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59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17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12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85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935621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8710">
                                  <w:marLeft w:val="2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666663">
                                      <w:marLeft w:val="0"/>
                                      <w:marRight w:val="0"/>
                                      <w:marTop w:val="178"/>
                                      <w:marBottom w:val="1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718755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9061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78606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1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myasnoe-sufle-dlya-detey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omanadvice.ru/myasnoe-sufle-v-multivark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rivacy.eu.criteo.com/#privacy?cppv=2&amp;cpp=Z631yHxwUnAveUpydDU4Umw2U1NxRUJLdElQMEZyWWtNaEdGaEFGQzE0Z0RaWXJhcVhEbTgrZkZyc3BqUnY3RS9xcC9EbDFHWmpLZlJ2dHJiOVdWeGVVSWNzREwzRUh4c3AyOHE5eU5jT0dhTjhadWRkREhJYmN4NlR5T1BteGhIcjJZQUZ6ZWVWNFlkaCtyVzl3eTQ5MFltcndQOFcxTnBFOUVFS3BnQXJaODdqSEU2Vi9yTmsrUXd5Vkp3UHkvNEJyY09ST0dxaHZkTVp6VnQwdlp4ZVp2dEJjbHNKcDJ1TFBJd25VYXVRMXk0TFpYYTJNb2RvWWtxUnM3d1k3STlhSmppd3VIWXJoQ0xyTjhuM0JqcWlzSVN1TG4xU2h0aHUwV0Fka085WDlZbDNWckFQUW9lT05HNDBMVmlxeW9oZ2REeTFybklPL1laalE4S1M1VGpWVUtOc1JmQXc0YS9hWEEvdzdidndFUDNZeG89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65 ПК 1</dc:creator>
  <cp:keywords/>
  <dc:description/>
  <cp:lastModifiedBy>Детсад 65 ПК 1</cp:lastModifiedBy>
  <cp:revision>2</cp:revision>
  <dcterms:created xsi:type="dcterms:W3CDTF">2018-11-12T09:16:00Z</dcterms:created>
  <dcterms:modified xsi:type="dcterms:W3CDTF">2018-11-12T09:20:00Z</dcterms:modified>
</cp:coreProperties>
</file>